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南银理财珠联璧合鑫逸稳两年113期封闭式公募人民币理财产品（Y61113）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65,626,602.38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